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B73" w:rsidRDefault="005D7A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74.2pt;margin-top:14.25pt;width:121.1pt;height:83.05pt;z-index:251660288;mso-height-percent:200;mso-height-percent:200;mso-width-relative:margin;mso-height-relative:margin" stroked="f">
            <v:textbox style="mso-fit-shape-to-text:t">
              <w:txbxContent>
                <w:p w:rsidR="00FB0B73" w:rsidRPr="00FB0B73" w:rsidRDefault="00FB0B73" w:rsidP="00FB0B73">
                  <w:pPr>
                    <w:spacing w:after="0"/>
                    <w:rPr>
                      <w:rFonts w:ascii="Berlin Sans FB" w:hAnsi="Berlin Sans FB"/>
                      <w:sz w:val="40"/>
                      <w:szCs w:val="40"/>
                    </w:rPr>
                  </w:pPr>
                  <w:r w:rsidRPr="00FB0B73">
                    <w:rPr>
                      <w:rFonts w:ascii="Berlin Sans FB" w:hAnsi="Berlin Sans FB"/>
                      <w:sz w:val="40"/>
                      <w:szCs w:val="40"/>
                    </w:rPr>
                    <w:t>Celebrate!</w:t>
                  </w:r>
                </w:p>
                <w:p w:rsidR="00AD17B1" w:rsidRDefault="00FB0B73" w:rsidP="00FB0B73">
                  <w:pPr>
                    <w:spacing w:after="0"/>
                    <w:rPr>
                      <w:rFonts w:ascii="Berlin Sans FB" w:hAnsi="Berlin Sans FB"/>
                      <w:sz w:val="40"/>
                      <w:szCs w:val="40"/>
                    </w:rPr>
                  </w:pPr>
                  <w:r w:rsidRPr="00FB0B73">
                    <w:rPr>
                      <w:rFonts w:ascii="Berlin Sans FB" w:hAnsi="Berlin Sans FB"/>
                      <w:sz w:val="40"/>
                      <w:szCs w:val="40"/>
                    </w:rPr>
                    <w:t xml:space="preserve">Going </w:t>
                  </w:r>
                  <w:r w:rsidR="00AD17B1">
                    <w:rPr>
                      <w:rFonts w:ascii="Berlin Sans FB" w:hAnsi="Berlin Sans FB"/>
                      <w:sz w:val="40"/>
                      <w:szCs w:val="40"/>
                    </w:rPr>
                    <w:t>Off</w:t>
                  </w:r>
                </w:p>
                <w:p w:rsidR="00FB0B73" w:rsidRPr="00FB0B73" w:rsidRDefault="00AD17B1" w:rsidP="00FB0B73">
                  <w:pPr>
                    <w:spacing w:after="0"/>
                    <w:rPr>
                      <w:rFonts w:ascii="Berlin Sans FB" w:hAnsi="Berlin Sans FB"/>
                      <w:sz w:val="40"/>
                      <w:szCs w:val="40"/>
                    </w:rPr>
                  </w:pPr>
                  <w:proofErr w:type="gramStart"/>
                  <w:r>
                    <w:rPr>
                      <w:rFonts w:ascii="Berlin Sans FB" w:hAnsi="Berlin Sans FB"/>
                      <w:sz w:val="40"/>
                      <w:szCs w:val="40"/>
                    </w:rPr>
                    <w:t>to</w:t>
                  </w:r>
                  <w:proofErr w:type="gramEnd"/>
                  <w:r>
                    <w:rPr>
                      <w:rFonts w:ascii="Berlin Sans FB" w:hAnsi="Berlin Sans FB"/>
                      <w:sz w:val="40"/>
                      <w:szCs w:val="40"/>
                    </w:rPr>
                    <w:t xml:space="preserve"> College</w:t>
                  </w:r>
                </w:p>
              </w:txbxContent>
            </v:textbox>
          </v:shape>
        </w:pict>
      </w:r>
      <w:r w:rsidR="00AD17B1">
        <w:rPr>
          <w:rFonts w:ascii="Times New Roman" w:hAnsi="Times New Roman" w:cs="Times New Roman"/>
          <w:noProof/>
        </w:rPr>
        <w:drawing>
          <wp:inline distT="0" distB="0" distL="0" distR="0">
            <wp:extent cx="2087698" cy="1400175"/>
            <wp:effectExtent l="19050" t="0" r="7802" b="0"/>
            <wp:docPr id="3" name="Picture 2" descr="Celebrate Going off to Colle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lebrate Going off to Colleg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7698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7701" w:rsidRPr="00FB0B73" w:rsidRDefault="00137701">
      <w:pPr>
        <w:rPr>
          <w:rFonts w:ascii="Times New Roman" w:hAnsi="Times New Roman" w:cs="Times New Roman"/>
        </w:rPr>
      </w:pPr>
      <w:r w:rsidRPr="00FB0B73">
        <w:rPr>
          <w:rFonts w:ascii="Times New Roman" w:hAnsi="Times New Roman" w:cs="Times New Roman"/>
        </w:rPr>
        <w:t xml:space="preserve">This </w:t>
      </w:r>
      <w:r w:rsidR="00797738">
        <w:rPr>
          <w:rFonts w:ascii="Times New Roman" w:hAnsi="Times New Roman" w:cs="Times New Roman"/>
        </w:rPr>
        <w:t xml:space="preserve">second </w:t>
      </w:r>
      <w:r w:rsidRPr="00FB0B73">
        <w:rPr>
          <w:rFonts w:ascii="Times New Roman" w:hAnsi="Times New Roman" w:cs="Times New Roman"/>
        </w:rPr>
        <w:t xml:space="preserve">Sunday </w:t>
      </w:r>
      <w:r w:rsidR="00797738">
        <w:rPr>
          <w:rFonts w:ascii="Times New Roman" w:hAnsi="Times New Roman" w:cs="Times New Roman"/>
        </w:rPr>
        <w:t>of the Christian Education Season, we are celebrating young people and this time of letting them spread their wings. Whether they are going off to college or starting a career, this is the time they are looking to do that.</w:t>
      </w:r>
      <w:r w:rsidRPr="00FB0B73">
        <w:rPr>
          <w:rFonts w:ascii="Times New Roman" w:hAnsi="Times New Roman" w:cs="Times New Roman"/>
        </w:rPr>
        <w:t xml:space="preserve"> </w:t>
      </w:r>
      <w:r w:rsidR="00DF21D0">
        <w:rPr>
          <w:rFonts w:ascii="Times New Roman" w:hAnsi="Times New Roman" w:cs="Times New Roman"/>
          <w:b/>
        </w:rPr>
        <w:t>‘</w:t>
      </w:r>
      <w:proofErr w:type="gramStart"/>
      <w:r w:rsidR="00DF21D0">
        <w:rPr>
          <w:rFonts w:ascii="Times New Roman" w:hAnsi="Times New Roman" w:cs="Times New Roman"/>
          <w:b/>
        </w:rPr>
        <w:t>t</w:t>
      </w:r>
      <w:r w:rsidRPr="0012347B">
        <w:rPr>
          <w:rFonts w:ascii="Times New Roman" w:hAnsi="Times New Roman" w:cs="Times New Roman"/>
          <w:b/>
        </w:rPr>
        <w:t>is</w:t>
      </w:r>
      <w:proofErr w:type="gramEnd"/>
      <w:r w:rsidRPr="0012347B">
        <w:rPr>
          <w:rFonts w:ascii="Times New Roman" w:hAnsi="Times New Roman" w:cs="Times New Roman"/>
          <w:b/>
        </w:rPr>
        <w:t xml:space="preserve"> the Christian Education Season.</w:t>
      </w:r>
      <w:r w:rsidRPr="00FB0B73">
        <w:rPr>
          <w:rFonts w:ascii="Times New Roman" w:hAnsi="Times New Roman" w:cs="Times New Roman"/>
        </w:rPr>
        <w:t xml:space="preserve"> The Discipleship Ministry Team has many things going on in the area of </w:t>
      </w:r>
      <w:r w:rsidR="00797738">
        <w:rPr>
          <w:rFonts w:ascii="Times New Roman" w:hAnsi="Times New Roman" w:cs="Times New Roman"/>
        </w:rPr>
        <w:t>Youth and Young Adult</w:t>
      </w:r>
      <w:r w:rsidRPr="00FB0B73">
        <w:rPr>
          <w:rFonts w:ascii="Times New Roman" w:hAnsi="Times New Roman" w:cs="Times New Roman"/>
        </w:rPr>
        <w:t xml:space="preserve"> Ministry.</w:t>
      </w:r>
    </w:p>
    <w:p w:rsidR="00137701" w:rsidRPr="00FB0B73" w:rsidRDefault="00137701" w:rsidP="0013770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2347B">
        <w:rPr>
          <w:rFonts w:ascii="Times New Roman" w:hAnsi="Times New Roman" w:cs="Times New Roman"/>
          <w:b/>
        </w:rPr>
        <w:t>The C</w:t>
      </w:r>
      <w:r w:rsidR="00797738">
        <w:rPr>
          <w:rFonts w:ascii="Times New Roman" w:hAnsi="Times New Roman" w:cs="Times New Roman"/>
          <w:b/>
        </w:rPr>
        <w:t>umberland Presbyterian Youth Conference</w:t>
      </w:r>
      <w:r w:rsidRPr="00FB0B73">
        <w:rPr>
          <w:rFonts w:ascii="Times New Roman" w:hAnsi="Times New Roman" w:cs="Times New Roman"/>
        </w:rPr>
        <w:t>—an annual event held at Bethel University in Ju</w:t>
      </w:r>
      <w:r w:rsidR="000E6F8E">
        <w:rPr>
          <w:rFonts w:ascii="Times New Roman" w:hAnsi="Times New Roman" w:cs="Times New Roman"/>
        </w:rPr>
        <w:t>ne</w:t>
      </w:r>
      <w:r w:rsidRPr="00FB0B73">
        <w:rPr>
          <w:rFonts w:ascii="Times New Roman" w:hAnsi="Times New Roman" w:cs="Times New Roman"/>
        </w:rPr>
        <w:t xml:space="preserve"> </w:t>
      </w:r>
      <w:r w:rsidR="000E6F8E">
        <w:rPr>
          <w:rFonts w:ascii="Times New Roman" w:hAnsi="Times New Roman" w:cs="Times New Roman"/>
        </w:rPr>
        <w:t>where youth come together to worship, study, play</w:t>
      </w:r>
      <w:r w:rsidR="003C1F8B">
        <w:rPr>
          <w:rFonts w:ascii="Times New Roman" w:hAnsi="Times New Roman" w:cs="Times New Roman"/>
        </w:rPr>
        <w:t>,</w:t>
      </w:r>
      <w:r w:rsidR="000E6F8E">
        <w:rPr>
          <w:rFonts w:ascii="Times New Roman" w:hAnsi="Times New Roman" w:cs="Times New Roman"/>
        </w:rPr>
        <w:t xml:space="preserve"> and fellowship with one another</w:t>
      </w:r>
      <w:r w:rsidRPr="00FB0B73">
        <w:rPr>
          <w:rFonts w:ascii="Times New Roman" w:hAnsi="Times New Roman" w:cs="Times New Roman"/>
        </w:rPr>
        <w:t>.</w:t>
      </w:r>
    </w:p>
    <w:p w:rsidR="00137701" w:rsidRPr="00FB0B73" w:rsidRDefault="00797738" w:rsidP="0013770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</w:rPr>
        <w:t>UKirk</w:t>
      </w:r>
      <w:proofErr w:type="spellEnd"/>
      <w:r w:rsidR="00137701" w:rsidRPr="00FB0B73">
        <w:rPr>
          <w:rFonts w:ascii="Times New Roman" w:hAnsi="Times New Roman" w:cs="Times New Roman"/>
        </w:rPr>
        <w:t>—a</w:t>
      </w:r>
      <w:r w:rsidR="000E6F8E">
        <w:rPr>
          <w:rFonts w:ascii="Times New Roman" w:hAnsi="Times New Roman" w:cs="Times New Roman"/>
        </w:rPr>
        <w:t xml:space="preserve"> joint partnership with the PCUSA at colleges and universities that offers religious and fellowship activities and a sense of welcome for Presbyterian and Reformed college students.</w:t>
      </w:r>
      <w:r w:rsidR="00137701" w:rsidRPr="00FB0B73">
        <w:rPr>
          <w:rFonts w:ascii="Times New Roman" w:hAnsi="Times New Roman" w:cs="Times New Roman"/>
        </w:rPr>
        <w:t xml:space="preserve"> </w:t>
      </w:r>
    </w:p>
    <w:p w:rsidR="00137701" w:rsidRPr="00FB0B73" w:rsidRDefault="00797738" w:rsidP="0013770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YMPC/YAMC</w:t>
      </w:r>
      <w:r w:rsidR="00137701" w:rsidRPr="00FB0B73">
        <w:rPr>
          <w:rFonts w:ascii="Times New Roman" w:hAnsi="Times New Roman" w:cs="Times New Roman"/>
        </w:rPr>
        <w:t>—</w:t>
      </w:r>
      <w:r w:rsidR="000E6F8E">
        <w:rPr>
          <w:rFonts w:ascii="Times New Roman" w:hAnsi="Times New Roman" w:cs="Times New Roman"/>
        </w:rPr>
        <w:t>two separate councils (youth and young adults) that come together to plan ministry opportunities and programs for youth/young adults in the Cumberland Presbyterian Church</w:t>
      </w:r>
      <w:r w:rsidR="00137701" w:rsidRPr="00FB0B73">
        <w:rPr>
          <w:rFonts w:ascii="Times New Roman" w:hAnsi="Times New Roman" w:cs="Times New Roman"/>
        </w:rPr>
        <w:t>.</w:t>
      </w:r>
    </w:p>
    <w:p w:rsidR="00FB0B73" w:rsidRPr="00FB0B73" w:rsidRDefault="00FB0B73" w:rsidP="00FB0B73">
      <w:pPr>
        <w:rPr>
          <w:rFonts w:ascii="Times New Roman" w:hAnsi="Times New Roman" w:cs="Times New Roman"/>
        </w:rPr>
      </w:pPr>
      <w:r w:rsidRPr="00FB0B73">
        <w:rPr>
          <w:rFonts w:ascii="Times New Roman" w:hAnsi="Times New Roman" w:cs="Times New Roman"/>
        </w:rPr>
        <w:t xml:space="preserve">Consider giving </w:t>
      </w:r>
      <w:r w:rsidRPr="0012347B">
        <w:rPr>
          <w:rFonts w:ascii="Times New Roman" w:hAnsi="Times New Roman" w:cs="Times New Roman"/>
          <w:b/>
        </w:rPr>
        <w:t>a Tribute Gift</w:t>
      </w:r>
      <w:r w:rsidRPr="00FB0B73">
        <w:rPr>
          <w:rFonts w:ascii="Times New Roman" w:hAnsi="Times New Roman" w:cs="Times New Roman"/>
        </w:rPr>
        <w:t xml:space="preserve"> to one of the above ministries in honor of </w:t>
      </w:r>
      <w:r w:rsidRPr="0012347B">
        <w:rPr>
          <w:rFonts w:ascii="Times New Roman" w:hAnsi="Times New Roman" w:cs="Times New Roman"/>
          <w:b/>
        </w:rPr>
        <w:t xml:space="preserve">one of your favorite </w:t>
      </w:r>
      <w:r w:rsidR="00797738">
        <w:rPr>
          <w:rFonts w:ascii="Times New Roman" w:hAnsi="Times New Roman" w:cs="Times New Roman"/>
          <w:b/>
        </w:rPr>
        <w:t>college students</w:t>
      </w:r>
      <w:r w:rsidRPr="00FB0B73">
        <w:rPr>
          <w:rFonts w:ascii="Times New Roman" w:hAnsi="Times New Roman" w:cs="Times New Roman"/>
        </w:rPr>
        <w:t xml:space="preserve">. The Discipleship Ministry Team can send (if requested) </w:t>
      </w:r>
      <w:r w:rsidRPr="0012347B">
        <w:rPr>
          <w:rFonts w:ascii="Times New Roman" w:hAnsi="Times New Roman" w:cs="Times New Roman"/>
          <w:b/>
        </w:rPr>
        <w:t>a certificate</w:t>
      </w:r>
      <w:r w:rsidRPr="00FB0B73">
        <w:rPr>
          <w:rFonts w:ascii="Times New Roman" w:hAnsi="Times New Roman" w:cs="Times New Roman"/>
        </w:rPr>
        <w:t xml:space="preserve"> to the </w:t>
      </w:r>
      <w:r w:rsidR="00797738">
        <w:rPr>
          <w:rFonts w:ascii="Times New Roman" w:hAnsi="Times New Roman" w:cs="Times New Roman"/>
        </w:rPr>
        <w:t>young person</w:t>
      </w:r>
      <w:r w:rsidRPr="00FB0B73">
        <w:rPr>
          <w:rFonts w:ascii="Times New Roman" w:hAnsi="Times New Roman" w:cs="Times New Roman"/>
        </w:rPr>
        <w:t xml:space="preserve"> being honored. You may also want to give to the </w:t>
      </w:r>
      <w:r w:rsidR="00AE584A" w:rsidRPr="00AE584A">
        <w:rPr>
          <w:rFonts w:ascii="Times New Roman" w:hAnsi="Times New Roman" w:cs="Times New Roman"/>
          <w:b/>
        </w:rPr>
        <w:t>CPYC, Mims</w:t>
      </w:r>
      <w:r w:rsidR="00AE584A">
        <w:rPr>
          <w:rFonts w:ascii="Times New Roman" w:hAnsi="Times New Roman" w:cs="Times New Roman"/>
        </w:rPr>
        <w:t xml:space="preserve">, and </w:t>
      </w:r>
      <w:r w:rsidR="00797738">
        <w:rPr>
          <w:rFonts w:ascii="Times New Roman" w:hAnsi="Times New Roman" w:cs="Times New Roman"/>
          <w:b/>
        </w:rPr>
        <w:t xml:space="preserve">Young Adult </w:t>
      </w:r>
      <w:r w:rsidRPr="0012347B">
        <w:rPr>
          <w:rFonts w:ascii="Times New Roman" w:hAnsi="Times New Roman" w:cs="Times New Roman"/>
          <w:b/>
        </w:rPr>
        <w:t>Ministry Endowment</w:t>
      </w:r>
      <w:r w:rsidRPr="00FB0B73">
        <w:rPr>
          <w:rFonts w:ascii="Times New Roman" w:hAnsi="Times New Roman" w:cs="Times New Roman"/>
        </w:rPr>
        <w:t xml:space="preserve"> to continue </w:t>
      </w:r>
      <w:r w:rsidR="00AE584A" w:rsidRPr="00AE584A">
        <w:rPr>
          <w:rFonts w:ascii="Times New Roman" w:hAnsi="Times New Roman" w:cs="Times New Roman"/>
          <w:b/>
        </w:rPr>
        <w:t>Youth and</w:t>
      </w:r>
      <w:r w:rsidR="00AE584A">
        <w:rPr>
          <w:rFonts w:ascii="Times New Roman" w:hAnsi="Times New Roman" w:cs="Times New Roman"/>
        </w:rPr>
        <w:t xml:space="preserve"> </w:t>
      </w:r>
      <w:r w:rsidR="00797738">
        <w:rPr>
          <w:rFonts w:ascii="Times New Roman" w:hAnsi="Times New Roman" w:cs="Times New Roman"/>
          <w:b/>
        </w:rPr>
        <w:t>Young Adult</w:t>
      </w:r>
      <w:r w:rsidRPr="0012347B">
        <w:rPr>
          <w:rFonts w:ascii="Times New Roman" w:hAnsi="Times New Roman" w:cs="Times New Roman"/>
          <w:b/>
        </w:rPr>
        <w:t xml:space="preserve"> Ministry</w:t>
      </w:r>
      <w:r w:rsidRPr="00FB0B73">
        <w:rPr>
          <w:rFonts w:ascii="Times New Roman" w:hAnsi="Times New Roman" w:cs="Times New Roman"/>
        </w:rPr>
        <w:t xml:space="preserve"> in the Cumberland Presbyterian Church for years to come. Go to </w:t>
      </w:r>
      <w:hyperlink r:id="rId6" w:history="1">
        <w:r w:rsidRPr="0012347B">
          <w:rPr>
            <w:rStyle w:val="Hyperlink"/>
            <w:rFonts w:ascii="Times New Roman" w:hAnsi="Times New Roman" w:cs="Times New Roman"/>
            <w:b/>
          </w:rPr>
          <w:t>https://cpcmc.org/discipleship/opportunities-to-give/</w:t>
        </w:r>
      </w:hyperlink>
      <w:r w:rsidRPr="00FB0B73">
        <w:rPr>
          <w:rFonts w:ascii="Times New Roman" w:hAnsi="Times New Roman" w:cs="Times New Roman"/>
        </w:rPr>
        <w:t xml:space="preserve"> to give now.</w:t>
      </w:r>
    </w:p>
    <w:p w:rsidR="0012347B" w:rsidRPr="0012347B" w:rsidRDefault="00FB0B73" w:rsidP="0012347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2347B">
        <w:rPr>
          <w:rFonts w:ascii="Times New Roman" w:hAnsi="Times New Roman" w:cs="Times New Roman"/>
          <w:b/>
          <w:sz w:val="20"/>
          <w:szCs w:val="20"/>
        </w:rPr>
        <w:t>Discipleship Ministry Team • 8207 Traditional Place •Cordova, TN 38016</w:t>
      </w:r>
    </w:p>
    <w:p w:rsidR="0012347B" w:rsidRDefault="005D7AD9" w:rsidP="0012347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zh-TW"/>
        </w:rPr>
        <w:lastRenderedPageBreak/>
        <w:pict>
          <v:shape id="_x0000_s1028" type="#_x0000_t202" style="position:absolute;margin-left:178.7pt;margin-top:14.25pt;width:121.1pt;height:83.05pt;z-index:251662336;mso-height-percent:200;mso-height-percent:200;mso-width-relative:margin;mso-height-relative:margin" stroked="f">
            <v:textbox style="mso-fit-shape-to-text:t">
              <w:txbxContent>
                <w:p w:rsidR="0012347B" w:rsidRPr="00FB0B73" w:rsidRDefault="0012347B" w:rsidP="0012347B">
                  <w:pPr>
                    <w:spacing w:after="0"/>
                    <w:rPr>
                      <w:rFonts w:ascii="Berlin Sans FB" w:hAnsi="Berlin Sans FB"/>
                      <w:sz w:val="40"/>
                      <w:szCs w:val="40"/>
                    </w:rPr>
                  </w:pPr>
                  <w:r w:rsidRPr="00FB0B73">
                    <w:rPr>
                      <w:rFonts w:ascii="Berlin Sans FB" w:hAnsi="Berlin Sans FB"/>
                      <w:sz w:val="40"/>
                      <w:szCs w:val="40"/>
                    </w:rPr>
                    <w:t>Celebrate!</w:t>
                  </w:r>
                </w:p>
                <w:p w:rsidR="00AD17B1" w:rsidRDefault="0012347B" w:rsidP="0012347B">
                  <w:pPr>
                    <w:spacing w:after="0"/>
                    <w:rPr>
                      <w:rFonts w:ascii="Berlin Sans FB" w:hAnsi="Berlin Sans FB"/>
                      <w:sz w:val="40"/>
                      <w:szCs w:val="40"/>
                    </w:rPr>
                  </w:pPr>
                  <w:r w:rsidRPr="00FB0B73">
                    <w:rPr>
                      <w:rFonts w:ascii="Berlin Sans FB" w:hAnsi="Berlin Sans FB"/>
                      <w:sz w:val="40"/>
                      <w:szCs w:val="40"/>
                    </w:rPr>
                    <w:t xml:space="preserve">Going </w:t>
                  </w:r>
                  <w:r w:rsidR="00AD17B1">
                    <w:rPr>
                      <w:rFonts w:ascii="Berlin Sans FB" w:hAnsi="Berlin Sans FB"/>
                      <w:sz w:val="40"/>
                      <w:szCs w:val="40"/>
                    </w:rPr>
                    <w:t xml:space="preserve">Off </w:t>
                  </w:r>
                </w:p>
                <w:p w:rsidR="0012347B" w:rsidRPr="00FB0B73" w:rsidRDefault="0012347B" w:rsidP="0012347B">
                  <w:pPr>
                    <w:spacing w:after="0"/>
                    <w:rPr>
                      <w:rFonts w:ascii="Berlin Sans FB" w:hAnsi="Berlin Sans FB"/>
                      <w:sz w:val="40"/>
                      <w:szCs w:val="40"/>
                    </w:rPr>
                  </w:pPr>
                  <w:proofErr w:type="gramStart"/>
                  <w:r w:rsidRPr="00FB0B73">
                    <w:rPr>
                      <w:rFonts w:ascii="Berlin Sans FB" w:hAnsi="Berlin Sans FB"/>
                      <w:sz w:val="40"/>
                      <w:szCs w:val="40"/>
                    </w:rPr>
                    <w:t>to</w:t>
                  </w:r>
                  <w:proofErr w:type="gramEnd"/>
                  <w:r w:rsidRPr="00FB0B73">
                    <w:rPr>
                      <w:rFonts w:ascii="Berlin Sans FB" w:hAnsi="Berlin Sans FB"/>
                      <w:sz w:val="40"/>
                      <w:szCs w:val="40"/>
                    </w:rPr>
                    <w:t xml:space="preserve"> </w:t>
                  </w:r>
                  <w:r w:rsidR="00AD17B1">
                    <w:rPr>
                      <w:rFonts w:ascii="Berlin Sans FB" w:hAnsi="Berlin Sans FB"/>
                      <w:sz w:val="40"/>
                      <w:szCs w:val="40"/>
                    </w:rPr>
                    <w:t>College</w:t>
                  </w:r>
                </w:p>
              </w:txbxContent>
            </v:textbox>
          </v:shape>
        </w:pict>
      </w:r>
      <w:r w:rsidR="00FB0B73" w:rsidRPr="0012347B">
        <w:rPr>
          <w:rFonts w:ascii="Times New Roman" w:hAnsi="Times New Roman" w:cs="Times New Roman"/>
          <w:sz w:val="20"/>
          <w:szCs w:val="20"/>
        </w:rPr>
        <w:t xml:space="preserve"> </w:t>
      </w:r>
      <w:r w:rsidR="00AD17B1">
        <w:rPr>
          <w:rFonts w:ascii="Times New Roman" w:hAnsi="Times New Roman" w:cs="Times New Roman"/>
          <w:noProof/>
        </w:rPr>
        <w:drawing>
          <wp:inline distT="0" distB="0" distL="0" distR="0">
            <wp:extent cx="2087697" cy="1400175"/>
            <wp:effectExtent l="19050" t="0" r="7803" b="0"/>
            <wp:docPr id="4" name="Picture 3" descr="Celebrate Going off to Colle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lebrate Going off to Colleg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1420" cy="1402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7738" w:rsidRPr="00FB0B73" w:rsidRDefault="00797738" w:rsidP="00797738">
      <w:pPr>
        <w:rPr>
          <w:rFonts w:ascii="Times New Roman" w:hAnsi="Times New Roman" w:cs="Times New Roman"/>
        </w:rPr>
      </w:pPr>
      <w:r w:rsidRPr="00FB0B73">
        <w:rPr>
          <w:rFonts w:ascii="Times New Roman" w:hAnsi="Times New Roman" w:cs="Times New Roman"/>
        </w:rPr>
        <w:t xml:space="preserve">This </w:t>
      </w:r>
      <w:r>
        <w:rPr>
          <w:rFonts w:ascii="Times New Roman" w:hAnsi="Times New Roman" w:cs="Times New Roman"/>
        </w:rPr>
        <w:t xml:space="preserve">second </w:t>
      </w:r>
      <w:r w:rsidRPr="00FB0B73">
        <w:rPr>
          <w:rFonts w:ascii="Times New Roman" w:hAnsi="Times New Roman" w:cs="Times New Roman"/>
        </w:rPr>
        <w:t xml:space="preserve">Sunday </w:t>
      </w:r>
      <w:r>
        <w:rPr>
          <w:rFonts w:ascii="Times New Roman" w:hAnsi="Times New Roman" w:cs="Times New Roman"/>
        </w:rPr>
        <w:t>of the Christian Education Season, we are celebrating young people and this time of letting them spread their wings. Whether they are going off to college or starting a career, this is the time they are looking to do that.</w:t>
      </w:r>
      <w:r w:rsidRPr="00FB0B73">
        <w:rPr>
          <w:rFonts w:ascii="Times New Roman" w:hAnsi="Times New Roman" w:cs="Times New Roman"/>
        </w:rPr>
        <w:t xml:space="preserve"> </w:t>
      </w:r>
      <w:r w:rsidR="00DF21D0">
        <w:rPr>
          <w:rFonts w:ascii="Times New Roman" w:hAnsi="Times New Roman" w:cs="Times New Roman"/>
          <w:b/>
        </w:rPr>
        <w:t>‘t</w:t>
      </w:r>
      <w:r w:rsidRPr="0012347B">
        <w:rPr>
          <w:rFonts w:ascii="Times New Roman" w:hAnsi="Times New Roman" w:cs="Times New Roman"/>
          <w:b/>
        </w:rPr>
        <w:t>is the Christian Education Season.</w:t>
      </w:r>
      <w:r w:rsidRPr="00FB0B73">
        <w:rPr>
          <w:rFonts w:ascii="Times New Roman" w:hAnsi="Times New Roman" w:cs="Times New Roman"/>
        </w:rPr>
        <w:t xml:space="preserve"> The Discipleship Ministry Team has many things going on in the area of </w:t>
      </w:r>
      <w:r>
        <w:rPr>
          <w:rFonts w:ascii="Times New Roman" w:hAnsi="Times New Roman" w:cs="Times New Roman"/>
        </w:rPr>
        <w:t>Youth and Young Adult</w:t>
      </w:r>
      <w:r w:rsidRPr="00FB0B73">
        <w:rPr>
          <w:rFonts w:ascii="Times New Roman" w:hAnsi="Times New Roman" w:cs="Times New Roman"/>
        </w:rPr>
        <w:t xml:space="preserve"> Ministry.</w:t>
      </w:r>
    </w:p>
    <w:p w:rsidR="000E6F8E" w:rsidRPr="00FB0B73" w:rsidRDefault="0012347B" w:rsidP="000E6F8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2347B">
        <w:rPr>
          <w:rFonts w:ascii="Times New Roman" w:hAnsi="Times New Roman" w:cs="Times New Roman"/>
          <w:b/>
        </w:rPr>
        <w:t>The C</w:t>
      </w:r>
      <w:r w:rsidR="00797738">
        <w:rPr>
          <w:rFonts w:ascii="Times New Roman" w:hAnsi="Times New Roman" w:cs="Times New Roman"/>
          <w:b/>
        </w:rPr>
        <w:t>umberland Presbyterian Youth Conference</w:t>
      </w:r>
      <w:r w:rsidRPr="00FB0B73">
        <w:rPr>
          <w:rFonts w:ascii="Times New Roman" w:hAnsi="Times New Roman" w:cs="Times New Roman"/>
        </w:rPr>
        <w:t xml:space="preserve">—an annual event held at Bethel University in </w:t>
      </w:r>
      <w:r w:rsidR="000E6F8E" w:rsidRPr="00FB0B73">
        <w:rPr>
          <w:rFonts w:ascii="Times New Roman" w:hAnsi="Times New Roman" w:cs="Times New Roman"/>
        </w:rPr>
        <w:t>Ju</w:t>
      </w:r>
      <w:r w:rsidR="000E6F8E">
        <w:rPr>
          <w:rFonts w:ascii="Times New Roman" w:hAnsi="Times New Roman" w:cs="Times New Roman"/>
        </w:rPr>
        <w:t>ne</w:t>
      </w:r>
      <w:r w:rsidR="000E6F8E" w:rsidRPr="00FB0B73">
        <w:rPr>
          <w:rFonts w:ascii="Times New Roman" w:hAnsi="Times New Roman" w:cs="Times New Roman"/>
        </w:rPr>
        <w:t xml:space="preserve"> </w:t>
      </w:r>
      <w:r w:rsidR="000E6F8E">
        <w:rPr>
          <w:rFonts w:ascii="Times New Roman" w:hAnsi="Times New Roman" w:cs="Times New Roman"/>
        </w:rPr>
        <w:t>where youth come together to worship, study, play</w:t>
      </w:r>
      <w:r w:rsidR="003C1F8B">
        <w:rPr>
          <w:rFonts w:ascii="Times New Roman" w:hAnsi="Times New Roman" w:cs="Times New Roman"/>
        </w:rPr>
        <w:t>,</w:t>
      </w:r>
      <w:r w:rsidR="000E6F8E">
        <w:rPr>
          <w:rFonts w:ascii="Times New Roman" w:hAnsi="Times New Roman" w:cs="Times New Roman"/>
        </w:rPr>
        <w:t xml:space="preserve"> and fellowship with one another</w:t>
      </w:r>
      <w:r w:rsidR="000E6F8E" w:rsidRPr="00FB0B73">
        <w:rPr>
          <w:rFonts w:ascii="Times New Roman" w:hAnsi="Times New Roman" w:cs="Times New Roman"/>
        </w:rPr>
        <w:t>.</w:t>
      </w:r>
    </w:p>
    <w:p w:rsidR="000E6F8E" w:rsidRPr="00FB0B73" w:rsidRDefault="00797738" w:rsidP="000E6F8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</w:rPr>
        <w:t>UKirk</w:t>
      </w:r>
      <w:proofErr w:type="spellEnd"/>
      <w:r w:rsidR="0012347B" w:rsidRPr="00FB0B73">
        <w:rPr>
          <w:rFonts w:ascii="Times New Roman" w:hAnsi="Times New Roman" w:cs="Times New Roman"/>
        </w:rPr>
        <w:t>—</w:t>
      </w:r>
      <w:r w:rsidR="000E6F8E" w:rsidRPr="000E6F8E">
        <w:rPr>
          <w:rFonts w:ascii="Times New Roman" w:hAnsi="Times New Roman" w:cs="Times New Roman"/>
        </w:rPr>
        <w:t xml:space="preserve"> </w:t>
      </w:r>
      <w:r w:rsidR="000E6F8E" w:rsidRPr="00FB0B73">
        <w:rPr>
          <w:rFonts w:ascii="Times New Roman" w:hAnsi="Times New Roman" w:cs="Times New Roman"/>
        </w:rPr>
        <w:t>a</w:t>
      </w:r>
      <w:r w:rsidR="000E6F8E">
        <w:rPr>
          <w:rFonts w:ascii="Times New Roman" w:hAnsi="Times New Roman" w:cs="Times New Roman"/>
        </w:rPr>
        <w:t xml:space="preserve"> joint partnership with the PCUSA at colleges and universities that offers religious and fellowship activities and a sense of welcome for Presbyterian and Reformed college students.</w:t>
      </w:r>
      <w:r w:rsidR="000E6F8E" w:rsidRPr="00FB0B73">
        <w:rPr>
          <w:rFonts w:ascii="Times New Roman" w:hAnsi="Times New Roman" w:cs="Times New Roman"/>
        </w:rPr>
        <w:t xml:space="preserve"> </w:t>
      </w:r>
    </w:p>
    <w:p w:rsidR="000E6F8E" w:rsidRPr="00FB0B73" w:rsidRDefault="00797738" w:rsidP="000E6F8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YMPC/YAMC</w:t>
      </w:r>
      <w:r w:rsidR="0012347B" w:rsidRPr="00FB0B73">
        <w:rPr>
          <w:rFonts w:ascii="Times New Roman" w:hAnsi="Times New Roman" w:cs="Times New Roman"/>
        </w:rPr>
        <w:t>—</w:t>
      </w:r>
      <w:r w:rsidR="000E6F8E" w:rsidRPr="000E6F8E">
        <w:rPr>
          <w:rFonts w:ascii="Times New Roman" w:hAnsi="Times New Roman" w:cs="Times New Roman"/>
        </w:rPr>
        <w:t xml:space="preserve"> </w:t>
      </w:r>
      <w:r w:rsidR="000E6F8E">
        <w:rPr>
          <w:rFonts w:ascii="Times New Roman" w:hAnsi="Times New Roman" w:cs="Times New Roman"/>
        </w:rPr>
        <w:t>two separate councils (youth and young adults) that come together to plan ministry opportunities and programs for youth/young adults in the Cumberland Presbyterian Church</w:t>
      </w:r>
      <w:r w:rsidR="000E6F8E" w:rsidRPr="00FB0B73">
        <w:rPr>
          <w:rFonts w:ascii="Times New Roman" w:hAnsi="Times New Roman" w:cs="Times New Roman"/>
        </w:rPr>
        <w:t>.</w:t>
      </w:r>
    </w:p>
    <w:p w:rsidR="0012347B" w:rsidRPr="00FB0B73" w:rsidRDefault="0012347B" w:rsidP="0012347B">
      <w:pPr>
        <w:rPr>
          <w:rFonts w:ascii="Times New Roman" w:hAnsi="Times New Roman" w:cs="Times New Roman"/>
        </w:rPr>
      </w:pPr>
      <w:r w:rsidRPr="00FB0B73">
        <w:rPr>
          <w:rFonts w:ascii="Times New Roman" w:hAnsi="Times New Roman" w:cs="Times New Roman"/>
        </w:rPr>
        <w:t xml:space="preserve">Consider giving </w:t>
      </w:r>
      <w:r w:rsidRPr="0012347B">
        <w:rPr>
          <w:rFonts w:ascii="Times New Roman" w:hAnsi="Times New Roman" w:cs="Times New Roman"/>
          <w:b/>
        </w:rPr>
        <w:t>a Tribute Gift</w:t>
      </w:r>
      <w:r w:rsidRPr="00FB0B73">
        <w:rPr>
          <w:rFonts w:ascii="Times New Roman" w:hAnsi="Times New Roman" w:cs="Times New Roman"/>
        </w:rPr>
        <w:t xml:space="preserve"> to one of the above ministries in honor of </w:t>
      </w:r>
      <w:r w:rsidRPr="0012347B">
        <w:rPr>
          <w:rFonts w:ascii="Times New Roman" w:hAnsi="Times New Roman" w:cs="Times New Roman"/>
          <w:b/>
        </w:rPr>
        <w:t xml:space="preserve">one of your favorite </w:t>
      </w:r>
      <w:r w:rsidR="00797738">
        <w:rPr>
          <w:rFonts w:ascii="Times New Roman" w:hAnsi="Times New Roman" w:cs="Times New Roman"/>
          <w:b/>
        </w:rPr>
        <w:t>college students</w:t>
      </w:r>
      <w:r w:rsidRPr="00FB0B73">
        <w:rPr>
          <w:rFonts w:ascii="Times New Roman" w:hAnsi="Times New Roman" w:cs="Times New Roman"/>
        </w:rPr>
        <w:t xml:space="preserve">. The Discipleship Ministry Team can send (if requested) </w:t>
      </w:r>
      <w:r w:rsidRPr="0012347B">
        <w:rPr>
          <w:rFonts w:ascii="Times New Roman" w:hAnsi="Times New Roman" w:cs="Times New Roman"/>
          <w:b/>
        </w:rPr>
        <w:t>a certificate</w:t>
      </w:r>
      <w:r w:rsidRPr="00FB0B73">
        <w:rPr>
          <w:rFonts w:ascii="Times New Roman" w:hAnsi="Times New Roman" w:cs="Times New Roman"/>
        </w:rPr>
        <w:t xml:space="preserve"> to the </w:t>
      </w:r>
      <w:r w:rsidR="00797738">
        <w:rPr>
          <w:rFonts w:ascii="Times New Roman" w:hAnsi="Times New Roman" w:cs="Times New Roman"/>
        </w:rPr>
        <w:t>young person</w:t>
      </w:r>
      <w:r w:rsidRPr="00FB0B73">
        <w:rPr>
          <w:rFonts w:ascii="Times New Roman" w:hAnsi="Times New Roman" w:cs="Times New Roman"/>
        </w:rPr>
        <w:t xml:space="preserve"> being honored. You may also want to give to the </w:t>
      </w:r>
      <w:r w:rsidR="00AE584A" w:rsidRPr="00AE584A">
        <w:rPr>
          <w:rFonts w:ascii="Times New Roman" w:hAnsi="Times New Roman" w:cs="Times New Roman"/>
          <w:b/>
        </w:rPr>
        <w:t>CPYC, Mims</w:t>
      </w:r>
      <w:r w:rsidR="00AE584A">
        <w:rPr>
          <w:rFonts w:ascii="Times New Roman" w:hAnsi="Times New Roman" w:cs="Times New Roman"/>
        </w:rPr>
        <w:t xml:space="preserve">, and </w:t>
      </w:r>
      <w:r w:rsidR="00797738">
        <w:rPr>
          <w:rFonts w:ascii="Times New Roman" w:hAnsi="Times New Roman" w:cs="Times New Roman"/>
          <w:b/>
        </w:rPr>
        <w:t>Young Adult Mini</w:t>
      </w:r>
      <w:r w:rsidRPr="0012347B">
        <w:rPr>
          <w:rFonts w:ascii="Times New Roman" w:hAnsi="Times New Roman" w:cs="Times New Roman"/>
          <w:b/>
        </w:rPr>
        <w:t>stry Endowment</w:t>
      </w:r>
      <w:r w:rsidRPr="00FB0B73">
        <w:rPr>
          <w:rFonts w:ascii="Times New Roman" w:hAnsi="Times New Roman" w:cs="Times New Roman"/>
        </w:rPr>
        <w:t xml:space="preserve"> to continue </w:t>
      </w:r>
      <w:r w:rsidR="00AE584A" w:rsidRPr="00AE584A">
        <w:rPr>
          <w:rFonts w:ascii="Times New Roman" w:hAnsi="Times New Roman" w:cs="Times New Roman"/>
          <w:b/>
        </w:rPr>
        <w:t>Youth and</w:t>
      </w:r>
      <w:r w:rsidR="00AE584A">
        <w:rPr>
          <w:rFonts w:ascii="Times New Roman" w:hAnsi="Times New Roman" w:cs="Times New Roman"/>
        </w:rPr>
        <w:t xml:space="preserve"> </w:t>
      </w:r>
      <w:r w:rsidR="00797738">
        <w:rPr>
          <w:rFonts w:ascii="Times New Roman" w:hAnsi="Times New Roman" w:cs="Times New Roman"/>
          <w:b/>
        </w:rPr>
        <w:t xml:space="preserve">Young Adult </w:t>
      </w:r>
      <w:r w:rsidRPr="0012347B">
        <w:rPr>
          <w:rFonts w:ascii="Times New Roman" w:hAnsi="Times New Roman" w:cs="Times New Roman"/>
          <w:b/>
        </w:rPr>
        <w:t>Ministry</w:t>
      </w:r>
      <w:r w:rsidRPr="00FB0B73">
        <w:rPr>
          <w:rFonts w:ascii="Times New Roman" w:hAnsi="Times New Roman" w:cs="Times New Roman"/>
        </w:rPr>
        <w:t xml:space="preserve"> in the Cumberl</w:t>
      </w:r>
      <w:r w:rsidR="00AE584A">
        <w:rPr>
          <w:rFonts w:ascii="Times New Roman" w:hAnsi="Times New Roman" w:cs="Times New Roman"/>
        </w:rPr>
        <w:t>and Presbyterian Church for</w:t>
      </w:r>
      <w:r w:rsidRPr="00FB0B73">
        <w:rPr>
          <w:rFonts w:ascii="Times New Roman" w:hAnsi="Times New Roman" w:cs="Times New Roman"/>
        </w:rPr>
        <w:t xml:space="preserve"> years to come. Go to </w:t>
      </w:r>
      <w:hyperlink r:id="rId8" w:history="1">
        <w:r w:rsidRPr="0012347B">
          <w:rPr>
            <w:rStyle w:val="Hyperlink"/>
            <w:rFonts w:ascii="Times New Roman" w:hAnsi="Times New Roman" w:cs="Times New Roman"/>
            <w:b/>
          </w:rPr>
          <w:t>https://cpcmc.org/discipleship/opportunities-to-give/</w:t>
        </w:r>
      </w:hyperlink>
      <w:r w:rsidRPr="0012347B">
        <w:rPr>
          <w:rFonts w:ascii="Times New Roman" w:hAnsi="Times New Roman" w:cs="Times New Roman"/>
          <w:b/>
        </w:rPr>
        <w:t xml:space="preserve"> </w:t>
      </w:r>
      <w:r w:rsidRPr="00FB0B73">
        <w:rPr>
          <w:rFonts w:ascii="Times New Roman" w:hAnsi="Times New Roman" w:cs="Times New Roman"/>
        </w:rPr>
        <w:t>to give now.</w:t>
      </w:r>
    </w:p>
    <w:p w:rsidR="00137701" w:rsidRPr="0012347B" w:rsidRDefault="0012347B" w:rsidP="0012347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2347B">
        <w:rPr>
          <w:rFonts w:ascii="Times New Roman" w:hAnsi="Times New Roman" w:cs="Times New Roman"/>
          <w:b/>
          <w:sz w:val="20"/>
          <w:szCs w:val="20"/>
        </w:rPr>
        <w:t>Discipleship Ministry Team • 8207 Traditional Place •Cordova, TN 38016</w:t>
      </w:r>
    </w:p>
    <w:sectPr w:rsidR="00137701" w:rsidRPr="0012347B" w:rsidSect="00FB0B73">
      <w:pgSz w:w="15840" w:h="12240" w:orient="landscape"/>
      <w:pgMar w:top="720" w:right="720" w:bottom="720" w:left="720" w:header="720" w:footer="720" w:gutter="0"/>
      <w:cols w:num="2" w:space="144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3F6BF6"/>
    <w:multiLevelType w:val="hybridMultilevel"/>
    <w:tmpl w:val="0B5064FC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37701"/>
    <w:rsid w:val="000E6F8E"/>
    <w:rsid w:val="0012347B"/>
    <w:rsid w:val="00137701"/>
    <w:rsid w:val="00310878"/>
    <w:rsid w:val="003C1F8B"/>
    <w:rsid w:val="004C7CDA"/>
    <w:rsid w:val="005D7AD9"/>
    <w:rsid w:val="00797738"/>
    <w:rsid w:val="00AD17B1"/>
    <w:rsid w:val="00AE584A"/>
    <w:rsid w:val="00DF21D0"/>
    <w:rsid w:val="00F75AE5"/>
    <w:rsid w:val="00FB0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C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7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7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770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0B7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pcmc.org/discipleship/opportunities-to-give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pcmc.org/discipleship/opportunities-to-give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Elinor Swindle Brown</dc:creator>
  <cp:lastModifiedBy>Elinor Swindle Brown</cp:lastModifiedBy>
  <cp:revision>2</cp:revision>
  <dcterms:created xsi:type="dcterms:W3CDTF">2017-01-12T16:57:00Z</dcterms:created>
  <dcterms:modified xsi:type="dcterms:W3CDTF">2017-01-12T16:57:00Z</dcterms:modified>
</cp:coreProperties>
</file>